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Pr="00CF3AA2" w:rsidRDefault="00102489" w:rsidP="00287C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287C9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BF63D7">
        <w:rPr>
          <w:color w:val="000000"/>
          <w:sz w:val="24"/>
          <w:szCs w:val="24"/>
        </w:rPr>
        <w:t xml:space="preserve"> </w:t>
      </w:r>
      <w:r w:rsidR="00287C94">
        <w:rPr>
          <w:color w:val="000000"/>
          <w:sz w:val="24"/>
          <w:szCs w:val="24"/>
        </w:rPr>
        <w:t>теплоснабжения</w:t>
      </w:r>
    </w:p>
    <w:p w:rsidR="00FB1A42" w:rsidRDefault="00FB1A42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FB1A42" w:rsidRDefault="00FB1A42" w:rsidP="00287C94">
      <w:pP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«Малоземельский сельсовет» ЗР НАО</w:t>
      </w:r>
      <w:r w:rsidRPr="00DE27B3">
        <w:rPr>
          <w:color w:val="000000"/>
          <w:sz w:val="24"/>
          <w:szCs w:val="24"/>
        </w:rPr>
        <w:t xml:space="preserve"> </w:t>
      </w:r>
    </w:p>
    <w:p w:rsidR="00287C94" w:rsidRPr="00DE27B3" w:rsidRDefault="002E0F4F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7A15F2">
        <w:rPr>
          <w:color w:val="000000"/>
          <w:sz w:val="24"/>
          <w:szCs w:val="24"/>
        </w:rPr>
        <w:t>4</w:t>
      </w:r>
      <w:r w:rsidR="00DE27B3" w:rsidRPr="00DE27B3">
        <w:rPr>
          <w:color w:val="000000"/>
          <w:sz w:val="24"/>
          <w:szCs w:val="24"/>
        </w:rPr>
        <w:t xml:space="preserve"> год)</w:t>
      </w:r>
    </w:p>
    <w:p w:rsidR="00287C94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46A1D" w:rsidRDefault="00346A1D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A333BA">
        <w:rPr>
          <w:color w:val="000000"/>
          <w:sz w:val="24"/>
          <w:szCs w:val="24"/>
        </w:rPr>
        <w:t>ОБОСНОВЫВАЮЩИЕ МАТЕРИАЛЫ</w:t>
      </w: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F33F7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5. Мастер-план развития системы теплоснабжения</w:t>
      </w:r>
    </w:p>
    <w:p w:rsidR="00AB4CE0" w:rsidRDefault="00AB4CE0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7A15F2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</w:t>
      </w:r>
      <w:r w:rsidR="00287C94">
        <w:rPr>
          <w:sz w:val="24"/>
          <w:szCs w:val="24"/>
        </w:rPr>
        <w:br/>
      </w:r>
      <w:r w:rsidRPr="00C21509">
        <w:rPr>
          <w:sz w:val="24"/>
          <w:szCs w:val="24"/>
        </w:rPr>
        <w:t>к государственной тайне», не содержится.</w:t>
      </w: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bookmarkStart w:id="1" w:name="_GoBack"/>
      <w:bookmarkEnd w:id="1"/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E27B3" w:rsidRDefault="00DE27B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E27B3" w:rsidRDefault="00DE27B3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DE27B3" w:rsidRDefault="00DE27B3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7A15F2" w:rsidRDefault="007A15F2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AB4CE0" w:rsidRDefault="00F33F70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1748567860"/>
        <w:docPartObj>
          <w:docPartGallery w:val="Table of Contents"/>
          <w:docPartUnique/>
        </w:docPartObj>
      </w:sdtPr>
      <w:sdtEndPr/>
      <w:sdtContent>
        <w:p w:rsidR="00AB4CE0" w:rsidRDefault="0075408E" w:rsidP="00911706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360"/>
            <w:rPr>
              <w:color w:val="000000"/>
              <w:sz w:val="24"/>
              <w:szCs w:val="24"/>
            </w:rPr>
          </w:pPr>
          <w:r>
            <w:fldChar w:fldCharType="begin"/>
          </w:r>
          <w:r w:rsidR="00F33F70">
            <w:instrText xml:space="preserve"> TOC \h \u \z </w:instrText>
          </w:r>
          <w:r>
            <w:fldChar w:fldCharType="separate"/>
          </w:r>
          <w:r w:rsidR="007A15F2">
            <w:rPr>
              <w:color w:val="000000"/>
              <w:sz w:val="24"/>
              <w:szCs w:val="24"/>
            </w:rPr>
            <w:t xml:space="preserve"> </w:t>
          </w:r>
        </w:p>
        <w:p w:rsidR="00AB4CE0" w:rsidRDefault="00196392" w:rsidP="0091170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2s8eyo1">
            <w:r w:rsidR="00F33F70">
              <w:rPr>
                <w:color w:val="000000"/>
                <w:sz w:val="24"/>
                <w:szCs w:val="24"/>
              </w:rPr>
              <w:t>5.1.</w:t>
            </w:r>
            <w:r w:rsidR="00F33F70">
              <w:rPr>
                <w:color w:val="000000"/>
                <w:sz w:val="24"/>
                <w:szCs w:val="24"/>
              </w:rPr>
              <w:tab/>
              <w:t xml:space="preserve">Описание вариантов перспективного развития системы теплоснабжения </w:t>
            </w:r>
            <w:r w:rsidR="00A83D5D">
              <w:rPr>
                <w:color w:val="000000"/>
                <w:sz w:val="24"/>
                <w:szCs w:val="24"/>
              </w:rPr>
              <w:br/>
            </w:r>
            <w:r w:rsidR="00F33F70">
              <w:rPr>
                <w:color w:val="000000"/>
                <w:sz w:val="24"/>
                <w:szCs w:val="24"/>
              </w:rPr>
              <w:t>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</w:t>
            </w:r>
            <w:r w:rsidR="00F33F70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Default="00196392" w:rsidP="0091170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3rdcrjn">
            <w:r w:rsidR="00F33F70">
              <w:rPr>
                <w:color w:val="000000"/>
                <w:sz w:val="24"/>
                <w:szCs w:val="24"/>
              </w:rPr>
              <w:t>5.2.</w:t>
            </w:r>
            <w:r w:rsidR="00F33F70">
              <w:rPr>
                <w:color w:val="000000"/>
                <w:sz w:val="24"/>
                <w:szCs w:val="24"/>
              </w:rPr>
              <w:tab/>
              <w:t>Технико-экономическое сравнение вариантов перспективного развития системы теплоснабжения</w:t>
            </w:r>
            <w:r w:rsidR="00F33F70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Default="00196392" w:rsidP="0091170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lnxbz9">
            <w:r w:rsidR="00F33F70">
              <w:rPr>
                <w:color w:val="000000"/>
                <w:sz w:val="24"/>
                <w:szCs w:val="24"/>
              </w:rPr>
              <w:t>5.3.</w:t>
            </w:r>
            <w:r w:rsidR="00F33F70">
              <w:rPr>
                <w:color w:val="000000"/>
                <w:sz w:val="24"/>
                <w:szCs w:val="24"/>
              </w:rPr>
              <w:tab/>
      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      </w:r>
            <w:r w:rsidR="00F33F70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Default="00196392" w:rsidP="0091170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35nkun2">
            <w:r w:rsidR="00F33F70">
              <w:rPr>
                <w:color w:val="000000"/>
                <w:sz w:val="24"/>
                <w:szCs w:val="24"/>
              </w:rPr>
              <w:t>5.4.</w:t>
            </w:r>
            <w:r w:rsidR="00F33F70">
              <w:rPr>
                <w:color w:val="000000"/>
                <w:sz w:val="24"/>
                <w:szCs w:val="24"/>
              </w:rPr>
              <w:tab/>
              <w:t>Описание изменений в мастер-плане развития системы теплоснабжения за период, предшествующий актуализации схемы теплоснабжения</w:t>
            </w:r>
            <w:r w:rsidR="00F33F70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Default="0075408E" w:rsidP="00911706">
          <w:pPr>
            <w:spacing w:after="120" w:line="240" w:lineRule="auto"/>
          </w:pPr>
          <w:r>
            <w:fldChar w:fldCharType="end"/>
          </w:r>
        </w:p>
      </w:sdtContent>
    </w:sdt>
    <w:p w:rsidR="00AB4CE0" w:rsidRDefault="00AB4CE0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AB4CE0" w:rsidSect="00911706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545" w:gutter="0"/>
          <w:cols w:space="720"/>
        </w:sectPr>
      </w:pPr>
    </w:p>
    <w:p w:rsidR="00AB4CE0" w:rsidRPr="00287C94" w:rsidRDefault="00F33F70" w:rsidP="00374553">
      <w:pPr>
        <w:pStyle w:val="1"/>
        <w:numPr>
          <w:ilvl w:val="0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4d34og8" w:colFirst="0" w:colLast="0"/>
      <w:bookmarkEnd w:id="2"/>
      <w:r w:rsidRPr="00287C94">
        <w:rPr>
          <w:sz w:val="24"/>
          <w:szCs w:val="24"/>
        </w:rPr>
        <w:lastRenderedPageBreak/>
        <w:t>Глава 5. Мастер-план развития системы теплоснабжения</w:t>
      </w:r>
    </w:p>
    <w:p w:rsidR="00AB4CE0" w:rsidRPr="00287C94" w:rsidRDefault="00F33F70" w:rsidP="00374553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2s8eyo1" w:colFirst="0" w:colLast="0"/>
      <w:bookmarkEnd w:id="3"/>
      <w:r w:rsidRPr="00287C94">
        <w:rPr>
          <w:sz w:val="24"/>
          <w:szCs w:val="24"/>
        </w:rPr>
        <w:t xml:space="preserve">Описание вариантов (не менее двух) перспективного развития системы теплоснабжения (в случае их изменения относительно ранее принятого варианта развития систем теплоснабжения в </w:t>
      </w:r>
      <w:r w:rsidR="00787BC2" w:rsidRPr="00287C94">
        <w:rPr>
          <w:sz w:val="24"/>
          <w:szCs w:val="24"/>
        </w:rPr>
        <w:t>утверждённой</w:t>
      </w:r>
      <w:r w:rsidRPr="00287C94">
        <w:rPr>
          <w:sz w:val="24"/>
          <w:szCs w:val="24"/>
        </w:rPr>
        <w:t xml:space="preserve"> в установленном порядке схеме теплоснабжения)</w:t>
      </w:r>
    </w:p>
    <w:p w:rsidR="00BF2481" w:rsidRDefault="00BF2481" w:rsidP="00374553">
      <w:pPr>
        <w:spacing w:line="240" w:lineRule="auto"/>
        <w:rPr>
          <w:sz w:val="24"/>
          <w:szCs w:val="24"/>
        </w:rPr>
      </w:pPr>
    </w:p>
    <w:p w:rsidR="00BD6563" w:rsidRPr="000B7A08" w:rsidRDefault="00BD6563" w:rsidP="00374553">
      <w:pPr>
        <w:pStyle w:val="af"/>
        <w:spacing w:before="0" w:after="0"/>
        <w:rPr>
          <w:rFonts w:ascii="Times New Roman" w:hAnsi="Times New Roman"/>
        </w:rPr>
      </w:pPr>
      <w:r w:rsidRPr="000B7A08">
        <w:rPr>
          <w:rFonts w:ascii="Times New Roman" w:hAnsi="Times New Roman"/>
        </w:rPr>
        <w:t>Использование существующ</w:t>
      </w:r>
      <w:r w:rsidR="002E0F4F">
        <w:rPr>
          <w:rFonts w:ascii="Times New Roman" w:hAnsi="Times New Roman"/>
        </w:rPr>
        <w:t>их</w:t>
      </w:r>
      <w:r w:rsidRPr="000B7A08">
        <w:rPr>
          <w:rFonts w:ascii="Times New Roman" w:hAnsi="Times New Roman"/>
        </w:rPr>
        <w:t xml:space="preserve"> котельн</w:t>
      </w:r>
      <w:r w:rsidR="002E0F4F">
        <w:rPr>
          <w:rFonts w:ascii="Times New Roman" w:hAnsi="Times New Roman"/>
        </w:rPr>
        <w:t>ых</w:t>
      </w:r>
      <w:r w:rsidRPr="000B7A08">
        <w:rPr>
          <w:rFonts w:ascii="Times New Roman" w:hAnsi="Times New Roman"/>
        </w:rPr>
        <w:t xml:space="preserve"> для подключения новых объектов </w:t>
      </w:r>
      <w:r w:rsidRPr="000B7A08">
        <w:rPr>
          <w:rFonts w:ascii="Times New Roman" w:hAnsi="Times New Roman"/>
        </w:rPr>
        <w:br/>
        <w:t>невозможно. Существующие котельные отвеча</w:t>
      </w:r>
      <w:r w:rsidR="002E0F4F">
        <w:rPr>
          <w:rFonts w:ascii="Times New Roman" w:hAnsi="Times New Roman"/>
        </w:rPr>
        <w:t>ю</w:t>
      </w:r>
      <w:r w:rsidRPr="000B7A08">
        <w:rPr>
          <w:rFonts w:ascii="Times New Roman" w:hAnsi="Times New Roman"/>
        </w:rPr>
        <w:t>т требованиям надёжности теплоснабжения, имея не значительный запас мощности (производительности).</w:t>
      </w:r>
    </w:p>
    <w:p w:rsidR="00BD6563" w:rsidRPr="000B7A08" w:rsidRDefault="00BD6563" w:rsidP="00374553">
      <w:pPr>
        <w:spacing w:line="240" w:lineRule="auto"/>
        <w:rPr>
          <w:sz w:val="24"/>
          <w:szCs w:val="24"/>
        </w:rPr>
      </w:pPr>
      <w:r w:rsidRPr="000B7A08">
        <w:rPr>
          <w:sz w:val="24"/>
          <w:szCs w:val="24"/>
        </w:rPr>
        <w:t xml:space="preserve">В настоящее время на территории </w:t>
      </w:r>
      <w:r w:rsidR="00FB1A42">
        <w:rPr>
          <w:sz w:val="24"/>
          <w:szCs w:val="24"/>
        </w:rPr>
        <w:t xml:space="preserve">Сельского поселения «Малоземельский сельсовет» ЗР НАО </w:t>
      </w:r>
      <w:r w:rsidRPr="000B7A08">
        <w:rPr>
          <w:sz w:val="24"/>
          <w:szCs w:val="24"/>
        </w:rPr>
        <w:t>эксплуатируются семь отдельных и не связанных между собой автономных котельных</w:t>
      </w:r>
      <w:r w:rsidR="00FB1A42">
        <w:rPr>
          <w:sz w:val="24"/>
          <w:szCs w:val="24"/>
        </w:rPr>
        <w:t xml:space="preserve"> </w:t>
      </w:r>
      <w:r w:rsidRPr="000B7A08">
        <w:rPr>
          <w:sz w:val="24"/>
          <w:szCs w:val="24"/>
        </w:rPr>
        <w:t xml:space="preserve">для обеспечения немногочисленных потребителей тепловой энергией. Внесение изменений в существующую схему не требуются. </w:t>
      </w:r>
    </w:p>
    <w:p w:rsidR="00BD6563" w:rsidRPr="000B7A08" w:rsidRDefault="00BD6563" w:rsidP="00374553">
      <w:pPr>
        <w:spacing w:line="240" w:lineRule="auto"/>
        <w:rPr>
          <w:sz w:val="24"/>
          <w:szCs w:val="24"/>
        </w:rPr>
      </w:pPr>
      <w:r w:rsidRPr="000B7A08">
        <w:rPr>
          <w:sz w:val="24"/>
          <w:szCs w:val="24"/>
        </w:rPr>
        <w:t xml:space="preserve">Перспективное строительство в соответствии с генеральным планом возможно, </w:t>
      </w:r>
      <w:r w:rsidRPr="000B7A08">
        <w:rPr>
          <w:sz w:val="24"/>
          <w:szCs w:val="24"/>
        </w:rPr>
        <w:br/>
        <w:t xml:space="preserve">но сроки строительства градостроительной документацией (этапы) не определены. </w:t>
      </w:r>
      <w:r w:rsidRPr="000B7A08">
        <w:rPr>
          <w:sz w:val="24"/>
          <w:szCs w:val="24"/>
        </w:rPr>
        <w:br/>
        <w:t xml:space="preserve">В случае принятия решения о строительстве новых жилых и общественных зданий </w:t>
      </w:r>
      <w:r w:rsidRPr="000B7A08">
        <w:rPr>
          <w:sz w:val="24"/>
          <w:szCs w:val="24"/>
        </w:rPr>
        <w:br/>
        <w:t>на перспективной территории поселения в схему теплоснабжения будут внесены соответствующие изменения с приложением с описанием вариантов перспективного развития систем теплоснабжения и приложением технико-экономического сравнения таких вариантов.</w:t>
      </w:r>
    </w:p>
    <w:p w:rsidR="00BD6563" w:rsidRPr="000B7A08" w:rsidRDefault="00BD6563" w:rsidP="00374553">
      <w:pPr>
        <w:pStyle w:val="af"/>
        <w:spacing w:before="0" w:after="0"/>
        <w:rPr>
          <w:rFonts w:ascii="Times New Roman" w:hAnsi="Times New Roman"/>
        </w:rPr>
      </w:pPr>
      <w:r w:rsidRPr="000B7A08">
        <w:rPr>
          <w:rFonts w:ascii="Times New Roman" w:hAnsi="Times New Roman"/>
        </w:rPr>
        <w:t xml:space="preserve">На территории сельского поселения предусмотрено развитие существующей системы децентрализованного теплоснабжения. </w:t>
      </w:r>
    </w:p>
    <w:p w:rsidR="00BD6563" w:rsidRPr="000B7A08" w:rsidRDefault="00BD6563" w:rsidP="00374553">
      <w:pPr>
        <w:pStyle w:val="af"/>
        <w:spacing w:before="0" w:after="0"/>
        <w:rPr>
          <w:rFonts w:ascii="Times New Roman" w:hAnsi="Times New Roman"/>
        </w:rPr>
      </w:pPr>
      <w:r w:rsidRPr="000B7A08">
        <w:rPr>
          <w:rFonts w:ascii="Times New Roman" w:hAnsi="Times New Roman"/>
        </w:rPr>
        <w:t xml:space="preserve">Генеральным планом предусмотрена реконструкция существующих локальных котельных с заменой морально и физически устаревшего технологического оборудования </w:t>
      </w:r>
    </w:p>
    <w:p w:rsidR="00BD6563" w:rsidRPr="000B7A08" w:rsidRDefault="00BD6563" w:rsidP="00374553">
      <w:pPr>
        <w:pStyle w:val="af"/>
        <w:spacing w:before="0" w:after="0"/>
        <w:ind w:firstLine="0"/>
        <w:rPr>
          <w:rFonts w:ascii="Times New Roman" w:hAnsi="Times New Roman"/>
        </w:rPr>
      </w:pPr>
      <w:r w:rsidRPr="000B7A08">
        <w:rPr>
          <w:rFonts w:ascii="Times New Roman" w:hAnsi="Times New Roman"/>
        </w:rPr>
        <w:t xml:space="preserve">на современное, высокоэффективное оборудование с установкой систем водоподготовки </w:t>
      </w:r>
    </w:p>
    <w:p w:rsidR="00BD6563" w:rsidRPr="000B7A08" w:rsidRDefault="00BD6563" w:rsidP="00374553">
      <w:pPr>
        <w:pStyle w:val="af"/>
        <w:spacing w:before="0" w:after="0"/>
        <w:ind w:firstLine="0"/>
        <w:rPr>
          <w:rFonts w:ascii="Times New Roman" w:hAnsi="Times New Roman"/>
        </w:rPr>
      </w:pPr>
      <w:r w:rsidRPr="000B7A08">
        <w:rPr>
          <w:rFonts w:ascii="Times New Roman" w:hAnsi="Times New Roman"/>
        </w:rPr>
        <w:t xml:space="preserve">в котельных. </w:t>
      </w:r>
    </w:p>
    <w:p w:rsidR="00BD6563" w:rsidRPr="002E0F4F" w:rsidRDefault="00BD6563" w:rsidP="00374553">
      <w:pPr>
        <w:pStyle w:val="G"/>
        <w:spacing w:before="0" w:after="0"/>
        <w:rPr>
          <w:rFonts w:ascii="Times New Roman" w:hAnsi="Times New Roman"/>
        </w:rPr>
      </w:pPr>
      <w:r w:rsidRPr="002E0F4F">
        <w:rPr>
          <w:rFonts w:ascii="Times New Roman" w:hAnsi="Times New Roman"/>
        </w:rPr>
        <w:t>Теплоснабжение планируемых объектов здравоохранения и учебно-образовательного назначения предусматривается от планируемых локальных котельных. Топливо котельных – дизельное, угольное.</w:t>
      </w:r>
    </w:p>
    <w:p w:rsidR="00BD6563" w:rsidRPr="002E0F4F" w:rsidRDefault="00BD6563" w:rsidP="00374553">
      <w:pPr>
        <w:pStyle w:val="af"/>
        <w:spacing w:before="0" w:after="0"/>
        <w:rPr>
          <w:rFonts w:ascii="Times New Roman" w:hAnsi="Times New Roman"/>
        </w:rPr>
      </w:pPr>
      <w:r w:rsidRPr="002E0F4F">
        <w:rPr>
          <w:rFonts w:ascii="Times New Roman" w:hAnsi="Times New Roman"/>
        </w:rPr>
        <w:t xml:space="preserve">Теплоснабжение планируемой и сохраняемой индивидуальной, малоэтажной жилой застройки, общественно-деловой застройки, предлагается обеспечить теплом </w:t>
      </w:r>
      <w:r w:rsidRPr="002E0F4F">
        <w:rPr>
          <w:rFonts w:ascii="Times New Roman" w:hAnsi="Times New Roman"/>
        </w:rPr>
        <w:br/>
        <w:t>от индивидуальных обогревателей (индивидуальные котлы, печи, вид топлива – уголь, дрова, дизельное).</w:t>
      </w:r>
    </w:p>
    <w:p w:rsidR="00BD6563" w:rsidRPr="002E0F4F" w:rsidRDefault="00BD6563" w:rsidP="00374553">
      <w:pPr>
        <w:pStyle w:val="af"/>
        <w:spacing w:before="0" w:after="0"/>
        <w:rPr>
          <w:rFonts w:ascii="Times New Roman" w:hAnsi="Times New Roman"/>
        </w:rPr>
      </w:pPr>
      <w:r w:rsidRPr="002E0F4F">
        <w:rPr>
          <w:rFonts w:ascii="Times New Roman" w:hAnsi="Times New Roman"/>
        </w:rPr>
        <w:t xml:space="preserve">Горячее водоснабжение для потребителей предлагается обеспечить за </w:t>
      </w:r>
      <w:r w:rsidR="002E0F4F" w:rsidRPr="002E0F4F">
        <w:rPr>
          <w:rFonts w:ascii="Times New Roman" w:hAnsi="Times New Roman"/>
        </w:rPr>
        <w:t>счёт</w:t>
      </w:r>
      <w:r w:rsidRPr="002E0F4F">
        <w:rPr>
          <w:rFonts w:ascii="Times New Roman" w:hAnsi="Times New Roman"/>
        </w:rPr>
        <w:t xml:space="preserve"> индивидуальных водонагревателей.</w:t>
      </w:r>
    </w:p>
    <w:p w:rsidR="002E0F4F" w:rsidRPr="002E0F4F" w:rsidRDefault="002E0F4F" w:rsidP="00374553">
      <w:pPr>
        <w:pStyle w:val="afc"/>
        <w:spacing w:line="240" w:lineRule="auto"/>
        <w:ind w:left="0" w:firstLine="567"/>
        <w:rPr>
          <w:sz w:val="24"/>
          <w:szCs w:val="24"/>
        </w:rPr>
      </w:pPr>
      <w:r w:rsidRPr="002E0F4F">
        <w:rPr>
          <w:sz w:val="24"/>
          <w:szCs w:val="24"/>
        </w:rPr>
        <w:t xml:space="preserve">В </w:t>
      </w:r>
      <w:r w:rsidR="00687BCD">
        <w:rPr>
          <w:sz w:val="24"/>
          <w:szCs w:val="24"/>
        </w:rPr>
        <w:t>2024</w:t>
      </w:r>
      <w:r w:rsidRPr="002E0F4F">
        <w:rPr>
          <w:sz w:val="24"/>
          <w:szCs w:val="24"/>
        </w:rPr>
        <w:t xml:space="preserve"> году планируется провести автоматизацию котельн</w:t>
      </w:r>
      <w:r w:rsidR="00D040BB">
        <w:rPr>
          <w:sz w:val="24"/>
          <w:szCs w:val="24"/>
        </w:rPr>
        <w:t>ой</w:t>
      </w:r>
      <w:r w:rsidRPr="002E0F4F">
        <w:rPr>
          <w:sz w:val="24"/>
          <w:szCs w:val="24"/>
        </w:rPr>
        <w:t xml:space="preserve"> амбулатории</w:t>
      </w:r>
      <w:r w:rsidR="00D040BB">
        <w:rPr>
          <w:sz w:val="24"/>
          <w:szCs w:val="24"/>
        </w:rPr>
        <w:t>, а 2025 году</w:t>
      </w:r>
      <w:r w:rsidRPr="002E0F4F">
        <w:rPr>
          <w:sz w:val="24"/>
          <w:szCs w:val="24"/>
        </w:rPr>
        <w:t xml:space="preserve"> котельной детского сада. Мероприятие направлено на Мероприятие направлено на снижение эксплуатационных затрат, регулирование температурного режима теплоносителя в зависимости от погодных условий без учёта человеческого фактора. Стоимость мероприятий определена на основании локальных сметных расчётов</w:t>
      </w:r>
      <w:r>
        <w:rPr>
          <w:sz w:val="24"/>
          <w:szCs w:val="24"/>
        </w:rPr>
        <w:t>.</w:t>
      </w:r>
      <w:r w:rsidRPr="002E0F4F">
        <w:rPr>
          <w:sz w:val="24"/>
          <w:szCs w:val="24"/>
        </w:rPr>
        <w:t xml:space="preserve"> </w:t>
      </w:r>
    </w:p>
    <w:p w:rsidR="00A83D5D" w:rsidRPr="00911706" w:rsidRDefault="00A83D5D" w:rsidP="00374553">
      <w:pPr>
        <w:spacing w:line="240" w:lineRule="auto"/>
        <w:rPr>
          <w:sz w:val="24"/>
          <w:szCs w:val="24"/>
        </w:rPr>
      </w:pPr>
    </w:p>
    <w:p w:rsidR="00AB4CE0" w:rsidRPr="00911706" w:rsidRDefault="00F33F70" w:rsidP="00374553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lnxbz9" w:colFirst="0" w:colLast="0"/>
      <w:bookmarkEnd w:id="4"/>
      <w:r w:rsidRPr="00911706">
        <w:rPr>
          <w:sz w:val="24"/>
          <w:szCs w:val="24"/>
        </w:rPr>
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</w:r>
    </w:p>
    <w:p w:rsidR="00AB4CE0" w:rsidRPr="00911706" w:rsidRDefault="002E0F4F" w:rsidP="0037455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 качестве п</w:t>
      </w:r>
      <w:r w:rsidR="00BF2481">
        <w:rPr>
          <w:sz w:val="24"/>
          <w:szCs w:val="24"/>
        </w:rPr>
        <w:t>риоритетн</w:t>
      </w:r>
      <w:r>
        <w:rPr>
          <w:sz w:val="24"/>
          <w:szCs w:val="24"/>
        </w:rPr>
        <w:t>ого варианта</w:t>
      </w:r>
      <w:r w:rsidR="00BF2481">
        <w:rPr>
          <w:sz w:val="24"/>
          <w:szCs w:val="24"/>
        </w:rPr>
        <w:t xml:space="preserve"> развития системы теплоснабжения </w:t>
      </w:r>
      <w:r>
        <w:rPr>
          <w:sz w:val="24"/>
          <w:szCs w:val="24"/>
        </w:rPr>
        <w:t xml:space="preserve">планируется </w:t>
      </w:r>
      <w:r w:rsidR="00137C47">
        <w:rPr>
          <w:sz w:val="24"/>
          <w:szCs w:val="24"/>
        </w:rPr>
        <w:t>реконструкция (</w:t>
      </w:r>
      <w:r>
        <w:rPr>
          <w:sz w:val="24"/>
          <w:szCs w:val="24"/>
        </w:rPr>
        <w:t>автоматизация</w:t>
      </w:r>
      <w:r w:rsidR="00137C47">
        <w:rPr>
          <w:sz w:val="24"/>
          <w:szCs w:val="24"/>
        </w:rPr>
        <w:t>)</w:t>
      </w:r>
      <w:r>
        <w:rPr>
          <w:sz w:val="24"/>
          <w:szCs w:val="24"/>
        </w:rPr>
        <w:t xml:space="preserve"> котельных № 9 и № 8 в п. Нельмин-Нос.</w:t>
      </w:r>
    </w:p>
    <w:p w:rsidR="00AB4CE0" w:rsidRPr="00911706" w:rsidRDefault="00AB4CE0" w:rsidP="00374553">
      <w:pPr>
        <w:spacing w:line="240" w:lineRule="auto"/>
        <w:rPr>
          <w:sz w:val="24"/>
          <w:szCs w:val="24"/>
        </w:rPr>
      </w:pPr>
    </w:p>
    <w:p w:rsidR="00AB4CE0" w:rsidRPr="00911706" w:rsidRDefault="00F33F70" w:rsidP="00374553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911706">
        <w:rPr>
          <w:sz w:val="24"/>
          <w:szCs w:val="24"/>
        </w:rPr>
        <w:t>Описание изменений в мастер-плане развития системы теплоснабжения за период, предшествующий актуализации схемы теплоснабжения</w:t>
      </w:r>
    </w:p>
    <w:p w:rsidR="00AB4CE0" w:rsidRDefault="00F33F70" w:rsidP="00374553">
      <w:pPr>
        <w:spacing w:line="240" w:lineRule="auto"/>
      </w:pPr>
      <w:r w:rsidRPr="00911706">
        <w:rPr>
          <w:sz w:val="24"/>
          <w:szCs w:val="24"/>
        </w:rPr>
        <w:t>Изменения в мастер-плане развития системы теплоснабжения за период, предшествующий актуализации схемы теплоснабжения, отсутствуют.</w:t>
      </w:r>
    </w:p>
    <w:sectPr w:rsidR="00AB4CE0" w:rsidSect="00BF2481">
      <w:pgSz w:w="11906" w:h="16838"/>
      <w:pgMar w:top="1134" w:right="850" w:bottom="1134" w:left="1701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392" w:rsidRDefault="00196392">
      <w:pPr>
        <w:spacing w:line="240" w:lineRule="auto"/>
      </w:pPr>
      <w:r>
        <w:separator/>
      </w:r>
    </w:p>
  </w:endnote>
  <w:endnote w:type="continuationSeparator" w:id="0">
    <w:p w:rsidR="00196392" w:rsidRDefault="001963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Pr="007A15F2" w:rsidRDefault="00F33F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7A15F2">
      <w:rPr>
        <w:color w:val="000000"/>
        <w:sz w:val="16"/>
        <w:szCs w:val="16"/>
      </w:rPr>
      <w:t xml:space="preserve">Страница </w:t>
    </w:r>
    <w:r w:rsidR="0075408E" w:rsidRPr="007A15F2">
      <w:rPr>
        <w:color w:val="000000"/>
        <w:sz w:val="16"/>
        <w:szCs w:val="16"/>
      </w:rPr>
      <w:fldChar w:fldCharType="begin"/>
    </w:r>
    <w:r w:rsidRPr="007A15F2">
      <w:rPr>
        <w:color w:val="000000"/>
        <w:sz w:val="16"/>
        <w:szCs w:val="16"/>
      </w:rPr>
      <w:instrText>PAGE</w:instrText>
    </w:r>
    <w:r w:rsidR="0075408E" w:rsidRPr="007A15F2">
      <w:rPr>
        <w:color w:val="000000"/>
        <w:sz w:val="16"/>
        <w:szCs w:val="16"/>
      </w:rPr>
      <w:fldChar w:fldCharType="separate"/>
    </w:r>
    <w:r w:rsidR="007A15F2">
      <w:rPr>
        <w:noProof/>
        <w:color w:val="000000"/>
        <w:sz w:val="16"/>
        <w:szCs w:val="16"/>
      </w:rPr>
      <w:t>2</w:t>
    </w:r>
    <w:r w:rsidR="0075408E" w:rsidRPr="007A15F2">
      <w:rPr>
        <w:color w:val="000000"/>
        <w:sz w:val="16"/>
        <w:szCs w:val="16"/>
      </w:rPr>
      <w:fldChar w:fldCharType="end"/>
    </w:r>
    <w:r w:rsidRPr="007A15F2">
      <w:rPr>
        <w:color w:val="000000"/>
        <w:sz w:val="16"/>
        <w:szCs w:val="16"/>
      </w:rPr>
      <w:t xml:space="preserve"> из </w:t>
    </w:r>
    <w:r w:rsidR="0075408E" w:rsidRPr="007A15F2">
      <w:rPr>
        <w:color w:val="000000"/>
        <w:sz w:val="16"/>
        <w:szCs w:val="16"/>
      </w:rPr>
      <w:fldChar w:fldCharType="begin"/>
    </w:r>
    <w:r w:rsidRPr="007A15F2">
      <w:rPr>
        <w:color w:val="000000"/>
        <w:sz w:val="16"/>
        <w:szCs w:val="16"/>
      </w:rPr>
      <w:instrText>NUMPAGES</w:instrText>
    </w:r>
    <w:r w:rsidR="0075408E" w:rsidRPr="007A15F2">
      <w:rPr>
        <w:color w:val="000000"/>
        <w:sz w:val="16"/>
        <w:szCs w:val="16"/>
      </w:rPr>
      <w:fldChar w:fldCharType="separate"/>
    </w:r>
    <w:r w:rsidR="007A15F2">
      <w:rPr>
        <w:noProof/>
        <w:color w:val="000000"/>
        <w:sz w:val="16"/>
        <w:szCs w:val="16"/>
      </w:rPr>
      <w:t>3</w:t>
    </w:r>
    <w:r w:rsidR="0075408E" w:rsidRPr="007A15F2">
      <w:rPr>
        <w:color w:val="000000"/>
        <w:sz w:val="16"/>
        <w:szCs w:val="16"/>
      </w:rPr>
      <w:fldChar w:fldCharType="end"/>
    </w:r>
  </w:p>
  <w:p w:rsidR="00287C94" w:rsidRDefault="00FB1A42" w:rsidP="00287C94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287C94">
      <w:rPr>
        <w:sz w:val="20"/>
        <w:szCs w:val="20"/>
      </w:rPr>
      <w:t>п. Искателей</w:t>
    </w:r>
  </w:p>
  <w:p w:rsidR="00AB4CE0" w:rsidRDefault="002E0F4F" w:rsidP="00287C94">
    <w:pPr>
      <w:tabs>
        <w:tab w:val="left" w:pos="6315"/>
      </w:tabs>
      <w:spacing w:line="240" w:lineRule="auto"/>
      <w:ind w:firstLine="0"/>
      <w:jc w:val="center"/>
      <w:rPr>
        <w:color w:val="000000"/>
        <w:sz w:val="24"/>
        <w:szCs w:val="24"/>
      </w:rPr>
    </w:pPr>
    <w:r>
      <w:rPr>
        <w:sz w:val="20"/>
        <w:szCs w:val="20"/>
      </w:rPr>
      <w:t>202</w:t>
    </w:r>
    <w:r w:rsidR="007A15F2">
      <w:rPr>
        <w:sz w:val="20"/>
        <w:szCs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392" w:rsidRDefault="00196392">
      <w:pPr>
        <w:spacing w:line="240" w:lineRule="auto"/>
      </w:pPr>
      <w:r>
        <w:separator/>
      </w:r>
    </w:p>
  </w:footnote>
  <w:footnote w:type="continuationSeparator" w:id="0">
    <w:p w:rsidR="00196392" w:rsidRDefault="001963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94" w:rsidRDefault="00287C94" w:rsidP="00287C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FB1A42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</w:t>
    </w:r>
    <w:r w:rsidR="00BD6563">
      <w:rPr>
        <w:color w:val="000000"/>
        <w:sz w:val="20"/>
        <w:szCs w:val="20"/>
      </w:rPr>
      <w:t xml:space="preserve">Малоземельский </w:t>
    </w:r>
    <w:r>
      <w:rPr>
        <w:color w:val="000000"/>
        <w:sz w:val="20"/>
        <w:szCs w:val="20"/>
      </w:rPr>
      <w:t xml:space="preserve">сельсовет» </w:t>
    </w:r>
    <w:r w:rsidR="00FB1A42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</w:r>
    <w:r w:rsidR="002E0F4F">
      <w:rPr>
        <w:color w:val="000000"/>
        <w:sz w:val="20"/>
        <w:szCs w:val="20"/>
      </w:rPr>
      <w:t>(актуализация на 202</w:t>
    </w:r>
    <w:r w:rsidR="007A15F2">
      <w:rPr>
        <w:color w:val="000000"/>
        <w:sz w:val="20"/>
        <w:szCs w:val="20"/>
      </w:rPr>
      <w:t>4</w:t>
    </w:r>
    <w:r w:rsidR="00DE27B3">
      <w:rPr>
        <w:color w:val="000000"/>
        <w:sz w:val="20"/>
        <w:szCs w:val="20"/>
      </w:rPr>
      <w:t xml:space="preserve"> год)</w:t>
    </w:r>
  </w:p>
  <w:p w:rsidR="00AB4CE0" w:rsidRPr="00911706" w:rsidRDefault="00AB4CE0" w:rsidP="0091170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27FD1"/>
    <w:multiLevelType w:val="multilevel"/>
    <w:tmpl w:val="928A340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AF69F3"/>
    <w:multiLevelType w:val="multilevel"/>
    <w:tmpl w:val="B39AAD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AEE0CF0"/>
    <w:multiLevelType w:val="multilevel"/>
    <w:tmpl w:val="116CA44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AA975F1"/>
    <w:multiLevelType w:val="multilevel"/>
    <w:tmpl w:val="FE78E32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36D237D"/>
    <w:multiLevelType w:val="multilevel"/>
    <w:tmpl w:val="09FA19C8"/>
    <w:lvl w:ilvl="0">
      <w:start w:val="1"/>
      <w:numFmt w:val="bullet"/>
      <w:pStyle w:val="a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</w:abstractNum>
  <w:abstractNum w:abstractNumId="5" w15:restartNumberingAfterBreak="0">
    <w:nsid w:val="63CC45C5"/>
    <w:multiLevelType w:val="hybridMultilevel"/>
    <w:tmpl w:val="CE5401BE"/>
    <w:lvl w:ilvl="0" w:tplc="3856C0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CE0"/>
    <w:rsid w:val="000B7A08"/>
    <w:rsid w:val="00102489"/>
    <w:rsid w:val="00137C47"/>
    <w:rsid w:val="00196392"/>
    <w:rsid w:val="001A32BB"/>
    <w:rsid w:val="00287C94"/>
    <w:rsid w:val="002B4949"/>
    <w:rsid w:val="002E0F4F"/>
    <w:rsid w:val="00346A1D"/>
    <w:rsid w:val="00350743"/>
    <w:rsid w:val="00374553"/>
    <w:rsid w:val="003C422E"/>
    <w:rsid w:val="003C44BC"/>
    <w:rsid w:val="003E796E"/>
    <w:rsid w:val="00440168"/>
    <w:rsid w:val="00447EF5"/>
    <w:rsid w:val="00511507"/>
    <w:rsid w:val="00550D53"/>
    <w:rsid w:val="00594387"/>
    <w:rsid w:val="00634341"/>
    <w:rsid w:val="006377D9"/>
    <w:rsid w:val="00687BCD"/>
    <w:rsid w:val="006C43F7"/>
    <w:rsid w:val="00726453"/>
    <w:rsid w:val="00727516"/>
    <w:rsid w:val="0075408E"/>
    <w:rsid w:val="00754864"/>
    <w:rsid w:val="00787BC2"/>
    <w:rsid w:val="007A15F2"/>
    <w:rsid w:val="007A513D"/>
    <w:rsid w:val="00861984"/>
    <w:rsid w:val="00861C9D"/>
    <w:rsid w:val="008D2210"/>
    <w:rsid w:val="00911706"/>
    <w:rsid w:val="00981DBD"/>
    <w:rsid w:val="009F3FDE"/>
    <w:rsid w:val="00A62921"/>
    <w:rsid w:val="00A7641C"/>
    <w:rsid w:val="00A83D5D"/>
    <w:rsid w:val="00AB4CE0"/>
    <w:rsid w:val="00BD4F09"/>
    <w:rsid w:val="00BD6563"/>
    <w:rsid w:val="00BF2481"/>
    <w:rsid w:val="00BF63D7"/>
    <w:rsid w:val="00C24F06"/>
    <w:rsid w:val="00CC393C"/>
    <w:rsid w:val="00D040BB"/>
    <w:rsid w:val="00DE27B3"/>
    <w:rsid w:val="00E226B1"/>
    <w:rsid w:val="00F33F70"/>
    <w:rsid w:val="00FB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A7B4F"/>
  <w15:docId w15:val="{4952B775-2D95-4816-AE1C-E35DD3FB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3E796E"/>
  </w:style>
  <w:style w:type="paragraph" w:styleId="1">
    <w:name w:val="heading 1"/>
    <w:basedOn w:val="a0"/>
    <w:next w:val="a0"/>
    <w:rsid w:val="003E796E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0"/>
    <w:next w:val="a0"/>
    <w:rsid w:val="003E796E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0"/>
    <w:next w:val="a0"/>
    <w:rsid w:val="003E796E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0"/>
    <w:next w:val="a0"/>
    <w:rsid w:val="003E796E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0"/>
    <w:next w:val="a0"/>
    <w:rsid w:val="003E796E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0"/>
    <w:next w:val="a0"/>
    <w:rsid w:val="003E796E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3E796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rsid w:val="003E796E"/>
    <w:pPr>
      <w:spacing w:line="240" w:lineRule="auto"/>
      <w:ind w:firstLine="0"/>
      <w:jc w:val="center"/>
    </w:pPr>
    <w:rPr>
      <w:sz w:val="24"/>
      <w:szCs w:val="24"/>
    </w:rPr>
  </w:style>
  <w:style w:type="paragraph" w:styleId="a5">
    <w:name w:val="Subtitle"/>
    <w:basedOn w:val="a0"/>
    <w:next w:val="a0"/>
    <w:rsid w:val="003E796E"/>
    <w:pPr>
      <w:spacing w:line="240" w:lineRule="auto"/>
      <w:ind w:left="720" w:hanging="720"/>
    </w:pPr>
    <w:rPr>
      <w:sz w:val="24"/>
      <w:szCs w:val="24"/>
    </w:rPr>
  </w:style>
  <w:style w:type="table" w:customStyle="1" w:styleId="a6">
    <w:basedOn w:val="TableNormal"/>
    <w:rsid w:val="003E796E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7">
    <w:basedOn w:val="TableNormal"/>
    <w:rsid w:val="003E796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E796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E796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E796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0"/>
    <w:link w:val="ac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911706"/>
  </w:style>
  <w:style w:type="paragraph" w:styleId="ad">
    <w:name w:val="footer"/>
    <w:basedOn w:val="a0"/>
    <w:link w:val="ae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911706"/>
  </w:style>
  <w:style w:type="paragraph" w:customStyle="1" w:styleId="af">
    <w:name w:val="Абзац"/>
    <w:basedOn w:val="a0"/>
    <w:link w:val="af0"/>
    <w:qFormat/>
    <w:rsid w:val="00E226B1"/>
    <w:pPr>
      <w:spacing w:before="120" w:after="60" w:line="240" w:lineRule="auto"/>
      <w:ind w:firstLine="567"/>
    </w:pPr>
    <w:rPr>
      <w:rFonts w:ascii="Calibri" w:hAnsi="Calibri"/>
      <w:sz w:val="24"/>
      <w:szCs w:val="24"/>
    </w:rPr>
  </w:style>
  <w:style w:type="character" w:customStyle="1" w:styleId="af0">
    <w:name w:val="Абзац Знак"/>
    <w:link w:val="af"/>
    <w:rsid w:val="00E226B1"/>
    <w:rPr>
      <w:rFonts w:ascii="Calibri" w:hAnsi="Calibri"/>
      <w:sz w:val="24"/>
      <w:szCs w:val="24"/>
    </w:rPr>
  </w:style>
  <w:style w:type="paragraph" w:styleId="a">
    <w:name w:val="List"/>
    <w:basedOn w:val="a0"/>
    <w:link w:val="af1"/>
    <w:rsid w:val="00E226B1"/>
    <w:pPr>
      <w:numPr>
        <w:numId w:val="5"/>
      </w:numPr>
      <w:spacing w:after="60" w:line="240" w:lineRule="auto"/>
    </w:pPr>
    <w:rPr>
      <w:rFonts w:asciiTheme="minorHAnsi" w:hAnsiTheme="minorHAnsi"/>
      <w:snapToGrid w:val="0"/>
      <w:sz w:val="24"/>
      <w:szCs w:val="24"/>
    </w:rPr>
  </w:style>
  <w:style w:type="character" w:customStyle="1" w:styleId="af1">
    <w:name w:val="Список Знак"/>
    <w:link w:val="a"/>
    <w:rsid w:val="00E226B1"/>
    <w:rPr>
      <w:rFonts w:asciiTheme="minorHAnsi" w:hAnsiTheme="minorHAnsi"/>
      <w:snapToGrid w:val="0"/>
      <w:sz w:val="24"/>
      <w:szCs w:val="24"/>
    </w:rPr>
  </w:style>
  <w:style w:type="paragraph" w:customStyle="1" w:styleId="af2">
    <w:name w:val="Название таблицы"/>
    <w:basedOn w:val="af3"/>
    <w:rsid w:val="00E226B1"/>
    <w:pPr>
      <w:keepNext/>
      <w:spacing w:before="240" w:after="0"/>
      <w:ind w:firstLine="0"/>
      <w:jc w:val="left"/>
    </w:pPr>
    <w:rPr>
      <w:rFonts w:asciiTheme="minorHAnsi" w:hAnsiTheme="minorHAnsi"/>
      <w:b/>
      <w:bCs/>
      <w:i w:val="0"/>
      <w:iCs w:val="0"/>
      <w:color w:val="auto"/>
      <w:sz w:val="24"/>
      <w:szCs w:val="22"/>
    </w:rPr>
  </w:style>
  <w:style w:type="paragraph" w:customStyle="1" w:styleId="af4">
    <w:name w:val="Табличный_заголовки"/>
    <w:basedOn w:val="a0"/>
    <w:rsid w:val="00E226B1"/>
    <w:pPr>
      <w:keepNext/>
      <w:keepLines/>
      <w:spacing w:line="240" w:lineRule="auto"/>
      <w:ind w:firstLine="0"/>
      <w:jc w:val="center"/>
    </w:pPr>
    <w:rPr>
      <w:rFonts w:asciiTheme="minorHAnsi" w:hAnsiTheme="minorHAnsi"/>
      <w:b/>
      <w:sz w:val="22"/>
      <w:szCs w:val="22"/>
    </w:rPr>
  </w:style>
  <w:style w:type="paragraph" w:customStyle="1" w:styleId="af5">
    <w:name w:val="Табличный_центр"/>
    <w:basedOn w:val="a0"/>
    <w:rsid w:val="00E226B1"/>
    <w:pPr>
      <w:shd w:val="clear" w:color="auto" w:fill="FFFFFF" w:themeFill="background1"/>
      <w:spacing w:line="240" w:lineRule="auto"/>
      <w:ind w:firstLine="0"/>
      <w:jc w:val="center"/>
    </w:pPr>
    <w:rPr>
      <w:rFonts w:asciiTheme="minorHAnsi" w:hAnsiTheme="minorHAnsi"/>
      <w:sz w:val="22"/>
      <w:szCs w:val="22"/>
    </w:rPr>
  </w:style>
  <w:style w:type="paragraph" w:customStyle="1" w:styleId="af6">
    <w:name w:val="Табличный_слева"/>
    <w:basedOn w:val="a0"/>
    <w:rsid w:val="00E226B1"/>
    <w:pPr>
      <w:spacing w:line="240" w:lineRule="auto"/>
      <w:ind w:firstLine="0"/>
      <w:jc w:val="left"/>
    </w:pPr>
    <w:rPr>
      <w:rFonts w:asciiTheme="minorHAnsi" w:hAnsiTheme="minorHAnsi"/>
      <w:sz w:val="22"/>
      <w:szCs w:val="22"/>
    </w:rPr>
  </w:style>
  <w:style w:type="paragraph" w:styleId="af3">
    <w:name w:val="caption"/>
    <w:basedOn w:val="a0"/>
    <w:next w:val="a0"/>
    <w:uiPriority w:val="35"/>
    <w:semiHidden/>
    <w:unhideWhenUsed/>
    <w:qFormat/>
    <w:rsid w:val="00E226B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af7">
    <w:name w:val="Табличный_по ширине"/>
    <w:basedOn w:val="af6"/>
    <w:rsid w:val="00287C94"/>
    <w:pPr>
      <w:jc w:val="both"/>
    </w:pPr>
    <w:rPr>
      <w:rFonts w:asciiTheme="majorHAnsi" w:hAnsiTheme="majorHAnsi"/>
    </w:rPr>
  </w:style>
  <w:style w:type="table" w:customStyle="1" w:styleId="af8">
    <w:name w:val="Стиль Таблица Геоника"/>
    <w:basedOn w:val="a2"/>
    <w:uiPriority w:val="99"/>
    <w:rsid w:val="00287C94"/>
    <w:pPr>
      <w:spacing w:line="240" w:lineRule="auto"/>
      <w:ind w:firstLine="0"/>
      <w:jc w:val="left"/>
    </w:pPr>
    <w:rPr>
      <w:sz w:val="20"/>
      <w:szCs w:val="20"/>
    </w:r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cPr>
      <w:shd w:val="clear" w:color="auto" w:fill="FFFFFF" w:themeFill="background1"/>
    </w:tcPr>
  </w:style>
  <w:style w:type="paragraph" w:customStyle="1" w:styleId="G">
    <w:name w:val="G_Обычный текст"/>
    <w:basedOn w:val="af"/>
    <w:link w:val="G0"/>
    <w:qFormat/>
    <w:rsid w:val="00287C94"/>
    <w:rPr>
      <w:lang w:eastAsia="ar-SA" w:bidi="en-US"/>
    </w:rPr>
  </w:style>
  <w:style w:type="character" w:customStyle="1" w:styleId="G0">
    <w:name w:val="G_Обычный текст Знак"/>
    <w:link w:val="G"/>
    <w:rsid w:val="00287C94"/>
    <w:rPr>
      <w:rFonts w:ascii="Calibri" w:hAnsi="Calibri"/>
      <w:sz w:val="24"/>
      <w:szCs w:val="24"/>
      <w:lang w:eastAsia="ar-SA" w:bidi="en-US"/>
    </w:rPr>
  </w:style>
  <w:style w:type="paragraph" w:customStyle="1" w:styleId="10">
    <w:name w:val="Табличный_центр_10"/>
    <w:basedOn w:val="a0"/>
    <w:qFormat/>
    <w:rsid w:val="00287C94"/>
    <w:pPr>
      <w:spacing w:line="240" w:lineRule="auto"/>
      <w:ind w:firstLine="0"/>
      <w:jc w:val="center"/>
    </w:pPr>
    <w:rPr>
      <w:sz w:val="20"/>
      <w:szCs w:val="24"/>
    </w:rPr>
  </w:style>
  <w:style w:type="character" w:styleId="af9">
    <w:name w:val="Hyperlink"/>
    <w:uiPriority w:val="99"/>
    <w:rsid w:val="003C422E"/>
    <w:rPr>
      <w:rFonts w:cs="Times New Roman"/>
      <w:color w:val="0000FF"/>
      <w:u w:val="single"/>
    </w:rPr>
  </w:style>
  <w:style w:type="paragraph" w:styleId="afa">
    <w:name w:val="Balloon Text"/>
    <w:basedOn w:val="a0"/>
    <w:link w:val="afb"/>
    <w:uiPriority w:val="99"/>
    <w:semiHidden/>
    <w:unhideWhenUsed/>
    <w:rsid w:val="00DE27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DE27B3"/>
    <w:rPr>
      <w:rFonts w:ascii="Tahoma" w:hAnsi="Tahoma" w:cs="Tahoma"/>
      <w:sz w:val="16"/>
      <w:szCs w:val="16"/>
    </w:rPr>
  </w:style>
  <w:style w:type="paragraph" w:styleId="afc">
    <w:name w:val="List Paragraph"/>
    <w:basedOn w:val="a0"/>
    <w:uiPriority w:val="34"/>
    <w:qFormat/>
    <w:rsid w:val="002E0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30</cp:revision>
  <dcterms:created xsi:type="dcterms:W3CDTF">2021-05-12T20:28:00Z</dcterms:created>
  <dcterms:modified xsi:type="dcterms:W3CDTF">2024-05-21T12:46:00Z</dcterms:modified>
</cp:coreProperties>
</file>